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4" w:rsidRPr="00496241" w:rsidRDefault="00754474">
      <w:pPr>
        <w:pStyle w:val="a3"/>
        <w:spacing w:line="600" w:lineRule="exact"/>
        <w:rPr>
          <w:rFonts w:ascii="ＭＳ 明朝" w:eastAsia="ＭＳ 明朝" w:hAnsi="ＭＳ 明朝"/>
          <w:szCs w:val="24"/>
        </w:rPr>
      </w:pPr>
      <w:r w:rsidRPr="00496241">
        <w:rPr>
          <w:rFonts w:ascii="ＭＳ 明朝" w:eastAsia="ＭＳ 明朝" w:hAnsi="ＭＳ 明朝" w:hint="eastAsia"/>
          <w:szCs w:val="24"/>
        </w:rPr>
        <w:t>岩手医科大学歯学部倫理委員会委員</w:t>
      </w:r>
    </w:p>
    <w:p w:rsidR="00754474" w:rsidRPr="00496241" w:rsidRDefault="00754474">
      <w:pPr>
        <w:spacing w:line="600" w:lineRule="exact"/>
        <w:rPr>
          <w:rFonts w:ascii="ＭＳ 明朝" w:eastAsia="ＭＳ 明朝" w:hAnsi="ＭＳ 明朝"/>
          <w:szCs w:val="24"/>
        </w:rPr>
      </w:pPr>
    </w:p>
    <w:p w:rsidR="00754474" w:rsidRPr="00496241" w:rsidRDefault="001B5B32">
      <w:pPr>
        <w:pStyle w:val="a4"/>
        <w:spacing w:line="6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Ｈ</w:t>
      </w:r>
      <w:r w:rsidR="006C3391">
        <w:rPr>
          <w:rFonts w:ascii="ＭＳ 明朝" w:eastAsia="ＭＳ 明朝" w:hAnsi="ＭＳ 明朝" w:hint="eastAsia"/>
          <w:szCs w:val="24"/>
        </w:rPr>
        <w:t>29</w:t>
      </w:r>
      <w:r w:rsidR="00BE1B0F">
        <w:rPr>
          <w:rFonts w:ascii="ＭＳ 明朝" w:eastAsia="ＭＳ 明朝" w:hAnsi="ＭＳ 明朝" w:hint="eastAsia"/>
          <w:szCs w:val="24"/>
        </w:rPr>
        <w:t>.</w:t>
      </w:r>
      <w:r w:rsidR="008223D1">
        <w:rPr>
          <w:rFonts w:ascii="ＭＳ 明朝" w:eastAsia="ＭＳ 明朝" w:hAnsi="ＭＳ 明朝" w:hint="eastAsia"/>
          <w:szCs w:val="24"/>
        </w:rPr>
        <w:t>4</w:t>
      </w:r>
      <w:r w:rsidR="00754474" w:rsidRPr="00496241">
        <w:rPr>
          <w:rFonts w:ascii="ＭＳ 明朝" w:eastAsia="ＭＳ 明朝" w:hAnsi="ＭＳ 明朝" w:hint="eastAsia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160"/>
        <w:gridCol w:w="6017"/>
      </w:tblGrid>
      <w:tr w:rsidR="00184F14" w:rsidRPr="00496241" w:rsidTr="007B2ABE">
        <w:trPr>
          <w:trHeight w:val="1588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184F14" w:rsidRDefault="00184F1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Cs w:val="24"/>
              </w:rPr>
              <w:t>１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184F14" w:rsidRPr="00A5206D" w:rsidRDefault="00184F14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（基礎系教授）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676B5" w:rsidRDefault="00482575" w:rsidP="00482575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原</w:t>
            </w:r>
            <w:r w:rsidR="009676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田</w:t>
            </w:r>
            <w:r w:rsidR="009676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英</w:t>
            </w:r>
            <w:r w:rsidR="009676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光</w:t>
            </w:r>
          </w:p>
          <w:p w:rsidR="00482575" w:rsidRDefault="00482575" w:rsidP="008223D1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</w:p>
          <w:p w:rsidR="00482575" w:rsidRPr="00496241" w:rsidRDefault="00482575" w:rsidP="008223D1">
            <w:pPr>
              <w:ind w:firstLineChars="58" w:firstLine="139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佐　原　資　謹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7B2ABE" w:rsidRDefault="007B2ABE" w:rsidP="00421E5C">
            <w:pPr>
              <w:rPr>
                <w:rFonts w:ascii="ＭＳ 明朝" w:eastAsia="ＭＳ 明朝" w:hAnsi="ＭＳ 明朝"/>
                <w:szCs w:val="24"/>
              </w:rPr>
            </w:pPr>
          </w:p>
          <w:p w:rsidR="007B2ABE" w:rsidRDefault="00482575" w:rsidP="007B2AB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解剖学</w:t>
            </w:r>
            <w:r w:rsidR="007B2ABE">
              <w:rPr>
                <w:rFonts w:ascii="ＭＳ 明朝" w:eastAsia="ＭＳ 明朝" w:hAnsi="ＭＳ 明朝" w:hint="eastAsia"/>
                <w:szCs w:val="24"/>
              </w:rPr>
              <w:t>講座</w:t>
            </w:r>
            <w:r>
              <w:rPr>
                <w:rFonts w:ascii="ＭＳ 明朝" w:eastAsia="ＭＳ 明朝" w:hAnsi="ＭＳ 明朝" w:hint="eastAsia"/>
                <w:szCs w:val="24"/>
              </w:rPr>
              <w:t>発生生物・再生医学分野</w:t>
            </w:r>
            <w:r w:rsidR="007B2ABE">
              <w:rPr>
                <w:rFonts w:ascii="ＭＳ 明朝" w:eastAsia="ＭＳ 明朝" w:hAnsi="ＭＳ 明朝" w:hint="eastAsia"/>
                <w:szCs w:val="24"/>
              </w:rPr>
              <w:t>・教授</w:t>
            </w:r>
          </w:p>
          <w:p w:rsidR="00482575" w:rsidRDefault="00482575" w:rsidP="007B2ABE">
            <w:pPr>
              <w:rPr>
                <w:rFonts w:ascii="ＭＳ 明朝" w:eastAsia="ＭＳ 明朝" w:hAnsi="ＭＳ 明朝"/>
                <w:szCs w:val="24"/>
              </w:rPr>
            </w:pPr>
          </w:p>
          <w:p w:rsidR="00482575" w:rsidRDefault="006C3391" w:rsidP="00482575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生理学講座病態生理学分野</w:t>
            </w:r>
            <w:r w:rsidR="00482575">
              <w:rPr>
                <w:rFonts w:ascii="ＭＳ 明朝" w:eastAsia="ＭＳ 明朝" w:hAnsi="ＭＳ 明朝" w:hint="eastAsia"/>
                <w:szCs w:val="24"/>
              </w:rPr>
              <w:t>・教授</w:t>
            </w:r>
          </w:p>
          <w:p w:rsidR="00482575" w:rsidRPr="00482575" w:rsidRDefault="00482575" w:rsidP="007B2AB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65698" w:rsidRPr="00496241" w:rsidTr="007B2ABE">
        <w:trPr>
          <w:trHeight w:val="2545"/>
        </w:trPr>
        <w:tc>
          <w:tcPr>
            <w:tcW w:w="1659" w:type="dxa"/>
            <w:vAlign w:val="center"/>
          </w:tcPr>
          <w:p w:rsidR="00365698" w:rsidRDefault="00184F14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bookmarkStart w:id="0" w:name="_GoBack" w:colFirst="1" w:colLast="2"/>
            <w:r>
              <w:rPr>
                <w:rFonts w:ascii="ＭＳ 明朝" w:eastAsia="ＭＳ 明朝" w:hAnsi="ＭＳ 明朝" w:hint="eastAsia"/>
                <w:szCs w:val="24"/>
              </w:rPr>
              <w:t>第２</w:t>
            </w:r>
            <w:r w:rsidR="00365698"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（臨床系教授）</w:t>
            </w:r>
          </w:p>
        </w:tc>
        <w:tc>
          <w:tcPr>
            <w:tcW w:w="2160" w:type="dxa"/>
            <w:vAlign w:val="center"/>
          </w:tcPr>
          <w:p w:rsidR="009676B5" w:rsidRDefault="00482575" w:rsidP="00F90403">
            <w:pPr>
              <w:spacing w:beforeLines="50" w:before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岸　 　光 　男</w:t>
            </w:r>
          </w:p>
          <w:p w:rsidR="00482575" w:rsidRDefault="00482575" w:rsidP="00F90403">
            <w:pPr>
              <w:spacing w:beforeLines="50" w:before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近　藤　尚　知</w:t>
            </w:r>
          </w:p>
          <w:p w:rsidR="009676B5" w:rsidRPr="00496241" w:rsidRDefault="008B225D" w:rsidP="00F90403">
            <w:pPr>
              <w:spacing w:beforeLines="50" w:before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山 </w:t>
            </w:r>
            <w:r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田  浩  之</w:t>
            </w:r>
          </w:p>
        </w:tc>
        <w:tc>
          <w:tcPr>
            <w:tcW w:w="6017" w:type="dxa"/>
          </w:tcPr>
          <w:p w:rsidR="00482575" w:rsidRDefault="00482575" w:rsidP="00F90403">
            <w:pPr>
              <w:spacing w:beforeLines="50" w:before="200"/>
              <w:rPr>
                <w:rFonts w:ascii="ＭＳ 明朝" w:eastAsia="ＭＳ 明朝" w:hAnsi="ＭＳ 明朝"/>
                <w:szCs w:val="24"/>
              </w:rPr>
            </w:pPr>
          </w:p>
          <w:p w:rsidR="007B2ABE" w:rsidRDefault="006533FE" w:rsidP="00F90403">
            <w:pPr>
              <w:spacing w:beforeLines="50" w:before="20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口腔医学</w:t>
            </w:r>
            <w:r w:rsidR="007B2ABE" w:rsidRPr="00496241">
              <w:rPr>
                <w:rFonts w:ascii="ＭＳ 明朝" w:eastAsia="ＭＳ 明朝" w:hAnsi="ＭＳ 明朝" w:hint="eastAsia"/>
                <w:szCs w:val="24"/>
              </w:rPr>
              <w:t>講座</w:t>
            </w:r>
            <w:r>
              <w:rPr>
                <w:rFonts w:ascii="ＭＳ 明朝" w:eastAsia="ＭＳ 明朝" w:hAnsi="ＭＳ 明朝" w:hint="eastAsia"/>
                <w:szCs w:val="24"/>
              </w:rPr>
              <w:t>予防歯科学</w:t>
            </w:r>
            <w:r w:rsidR="007B2ABE">
              <w:rPr>
                <w:rFonts w:ascii="ＭＳ 明朝" w:eastAsia="ＭＳ 明朝" w:hAnsi="ＭＳ 明朝" w:hint="eastAsia"/>
                <w:szCs w:val="24"/>
              </w:rPr>
              <w:t>分野</w:t>
            </w:r>
            <w:r w:rsidR="007B2ABE" w:rsidRPr="00496241">
              <w:rPr>
                <w:rFonts w:ascii="ＭＳ 明朝" w:eastAsia="ＭＳ 明朝" w:hAnsi="ＭＳ 明朝" w:hint="eastAsia"/>
                <w:szCs w:val="24"/>
              </w:rPr>
              <w:t>・教授</w:t>
            </w:r>
          </w:p>
          <w:p w:rsidR="00482575" w:rsidRPr="00482575" w:rsidRDefault="00482575" w:rsidP="00F90403">
            <w:pPr>
              <w:spacing w:beforeLines="50" w:before="200"/>
              <w:rPr>
                <w:rFonts w:ascii="ＭＳ 明朝" w:eastAsia="ＭＳ 明朝" w:hAnsi="ＭＳ 明朝"/>
                <w:sz w:val="20"/>
              </w:rPr>
            </w:pPr>
            <w:r w:rsidRPr="00482575">
              <w:rPr>
                <w:rFonts w:ascii="ＭＳ 明朝" w:eastAsia="ＭＳ 明朝" w:hAnsi="ＭＳ 明朝" w:hint="eastAsia"/>
                <w:sz w:val="20"/>
              </w:rPr>
              <w:t>補綴・インプラント学講座</w:t>
            </w:r>
            <w:r w:rsidR="006C3391">
              <w:rPr>
                <w:rFonts w:ascii="ＭＳ 明朝" w:eastAsia="ＭＳ 明朝" w:hAnsi="ＭＳ 明朝" w:hint="eastAsia"/>
                <w:sz w:val="20"/>
              </w:rPr>
              <w:t>補綴・インプラント学分野</w:t>
            </w:r>
            <w:r w:rsidRPr="00482575">
              <w:rPr>
                <w:rFonts w:ascii="ＭＳ 明朝" w:eastAsia="ＭＳ 明朝" w:hAnsi="ＭＳ 明朝" w:hint="eastAsia"/>
                <w:sz w:val="20"/>
              </w:rPr>
              <w:t>・教授</w:t>
            </w:r>
          </w:p>
          <w:p w:rsidR="007B2ABE" w:rsidRPr="008B225D" w:rsidRDefault="007B2ABE" w:rsidP="00F90403">
            <w:pPr>
              <w:spacing w:beforeLines="50" w:before="200"/>
              <w:rPr>
                <w:rFonts w:ascii="ＭＳ 明朝" w:eastAsia="ＭＳ 明朝" w:hAnsi="ＭＳ 明朝"/>
                <w:szCs w:val="24"/>
              </w:rPr>
            </w:pPr>
            <w:r w:rsidRPr="008B225D">
              <w:rPr>
                <w:rFonts w:ascii="ＭＳ 明朝" w:eastAsia="ＭＳ 明朝" w:hAnsi="ＭＳ 明朝" w:hint="eastAsia"/>
                <w:szCs w:val="24"/>
              </w:rPr>
              <w:t>口腔</w:t>
            </w:r>
            <w:r w:rsidR="008B225D" w:rsidRPr="008B225D">
              <w:rPr>
                <w:rFonts w:ascii="ＭＳ 明朝" w:eastAsia="ＭＳ 明朝" w:hAnsi="ＭＳ 明朝" w:hint="eastAsia"/>
                <w:szCs w:val="24"/>
              </w:rPr>
              <w:t>顎顔面再建学講座口腔外科学分野</w:t>
            </w:r>
            <w:r w:rsidRPr="008B225D">
              <w:rPr>
                <w:rFonts w:ascii="ＭＳ 明朝" w:eastAsia="ＭＳ 明朝" w:hAnsi="ＭＳ 明朝" w:hint="eastAsia"/>
                <w:szCs w:val="24"/>
              </w:rPr>
              <w:t>・教授</w:t>
            </w:r>
          </w:p>
          <w:p w:rsidR="00482575" w:rsidRPr="00A5206D" w:rsidRDefault="00482575" w:rsidP="00F90403">
            <w:pPr>
              <w:spacing w:beforeLines="50" w:before="20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  <w:tr w:rsidR="00365698" w:rsidRPr="000754C5" w:rsidTr="00F90403">
        <w:trPr>
          <w:trHeight w:val="1703"/>
        </w:trPr>
        <w:tc>
          <w:tcPr>
            <w:tcW w:w="1659" w:type="dxa"/>
            <w:vAlign w:val="center"/>
          </w:tcPr>
          <w:p w:rsidR="00365698" w:rsidRDefault="00365698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184F14">
              <w:rPr>
                <w:rFonts w:ascii="ＭＳ 明朝" w:eastAsia="ＭＳ 明朝" w:hAnsi="ＭＳ 明朝" w:hint="eastAsia"/>
                <w:szCs w:val="24"/>
              </w:rPr>
              <w:t>３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（学識経験者）</w:t>
            </w:r>
          </w:p>
        </w:tc>
        <w:tc>
          <w:tcPr>
            <w:tcW w:w="2160" w:type="dxa"/>
            <w:vAlign w:val="center"/>
          </w:tcPr>
          <w:p w:rsidR="00365698" w:rsidRDefault="00365698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遠　藤　寿　一</w:t>
            </w:r>
          </w:p>
          <w:p w:rsidR="00365698" w:rsidRPr="00496241" w:rsidRDefault="00365698" w:rsidP="00F90403">
            <w:pPr>
              <w:spacing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高　橋　　　耕</w:t>
            </w:r>
          </w:p>
        </w:tc>
        <w:tc>
          <w:tcPr>
            <w:tcW w:w="6017" w:type="dxa"/>
          </w:tcPr>
          <w:p w:rsidR="00F90403" w:rsidRDefault="00F90403" w:rsidP="00F90403">
            <w:pPr>
              <w:spacing w:afterLines="50" w:after="200"/>
              <w:rPr>
                <w:rFonts w:ascii="ＭＳ 明朝" w:eastAsia="ＭＳ 明朝" w:hAnsi="ＭＳ 明朝"/>
                <w:szCs w:val="24"/>
              </w:rPr>
            </w:pPr>
          </w:p>
          <w:p w:rsidR="00365698" w:rsidRPr="00F90403" w:rsidRDefault="006533FE" w:rsidP="00F90403">
            <w:pPr>
              <w:spacing w:afterLines="50" w:after="20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教養</w:t>
            </w:r>
            <w:r w:rsidR="00365698" w:rsidRPr="00F90403">
              <w:rPr>
                <w:rFonts w:ascii="ＭＳ 明朝" w:eastAsia="ＭＳ 明朝" w:hAnsi="ＭＳ 明朝" w:hint="eastAsia"/>
                <w:szCs w:val="24"/>
              </w:rPr>
              <w:t>教育センター</w:t>
            </w:r>
            <w:r w:rsidR="006C3391">
              <w:rPr>
                <w:rFonts w:ascii="ＭＳ 明朝" w:eastAsia="ＭＳ 明朝" w:hAnsi="ＭＳ 明朝" w:hint="eastAsia"/>
                <w:szCs w:val="24"/>
              </w:rPr>
              <w:t>人間科学科哲学分野</w:t>
            </w:r>
            <w:r w:rsidR="00365698" w:rsidRPr="00F90403">
              <w:rPr>
                <w:rFonts w:ascii="ＭＳ 明朝" w:eastAsia="ＭＳ 明朝" w:hAnsi="ＭＳ 明朝" w:hint="eastAsia"/>
                <w:szCs w:val="24"/>
              </w:rPr>
              <w:t>・教授</w:t>
            </w:r>
          </w:p>
          <w:p w:rsidR="00365698" w:rsidRPr="00F90403" w:rsidRDefault="00365698" w:rsidP="00F90403">
            <w:pPr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弁護士</w:t>
            </w:r>
          </w:p>
        </w:tc>
      </w:tr>
      <w:tr w:rsidR="00365698" w:rsidRPr="00496241" w:rsidTr="00365698">
        <w:trPr>
          <w:trHeight w:val="848"/>
        </w:trPr>
        <w:tc>
          <w:tcPr>
            <w:tcW w:w="1659" w:type="dxa"/>
            <w:vAlign w:val="center"/>
          </w:tcPr>
          <w:p w:rsidR="00365698" w:rsidRDefault="00365698" w:rsidP="004962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184F14">
              <w:rPr>
                <w:rFonts w:ascii="ＭＳ 明朝" w:eastAsia="ＭＳ 明朝" w:hAnsi="ＭＳ 明朝" w:hint="eastAsia"/>
                <w:szCs w:val="24"/>
              </w:rPr>
              <w:t>４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4962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（一般の立場）</w:t>
            </w:r>
          </w:p>
        </w:tc>
        <w:tc>
          <w:tcPr>
            <w:tcW w:w="2160" w:type="dxa"/>
            <w:vAlign w:val="center"/>
          </w:tcPr>
          <w:p w:rsidR="00365698" w:rsidRPr="00496241" w:rsidRDefault="00365698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柳　沢　茂　人</w:t>
            </w:r>
          </w:p>
        </w:tc>
        <w:tc>
          <w:tcPr>
            <w:tcW w:w="6017" w:type="dxa"/>
            <w:vAlign w:val="center"/>
          </w:tcPr>
          <w:p w:rsidR="00365698" w:rsidRPr="00F90403" w:rsidRDefault="00365698" w:rsidP="00F90403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一般の立場の者</w:t>
            </w:r>
          </w:p>
        </w:tc>
      </w:tr>
      <w:tr w:rsidR="00365698" w:rsidRPr="00496241" w:rsidTr="00365698">
        <w:trPr>
          <w:trHeight w:val="480"/>
        </w:trPr>
        <w:tc>
          <w:tcPr>
            <w:tcW w:w="1659" w:type="dxa"/>
            <w:vAlign w:val="center"/>
          </w:tcPr>
          <w:p w:rsidR="00365698" w:rsidRDefault="00365698" w:rsidP="007A618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96241">
              <w:rPr>
                <w:rFonts w:ascii="ＭＳ 明朝" w:eastAsia="ＭＳ 明朝" w:hAnsi="ＭＳ 明朝" w:hint="eastAsia"/>
                <w:szCs w:val="24"/>
              </w:rPr>
              <w:t>第</w:t>
            </w:r>
            <w:r w:rsidR="00184F14">
              <w:rPr>
                <w:rFonts w:ascii="ＭＳ 明朝" w:eastAsia="ＭＳ 明朝" w:hAnsi="ＭＳ 明朝" w:hint="eastAsia"/>
                <w:szCs w:val="24"/>
              </w:rPr>
              <w:t>５</w:t>
            </w:r>
            <w:r w:rsidRPr="00496241">
              <w:rPr>
                <w:rFonts w:ascii="ＭＳ 明朝" w:eastAsia="ＭＳ 明朝" w:hAnsi="ＭＳ 明朝" w:hint="eastAsia"/>
                <w:szCs w:val="24"/>
              </w:rPr>
              <w:t>号委員</w:t>
            </w:r>
          </w:p>
          <w:p w:rsidR="00365698" w:rsidRPr="00A5206D" w:rsidRDefault="00365698" w:rsidP="007A618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5206D">
              <w:rPr>
                <w:rFonts w:ascii="ＭＳ 明朝" w:eastAsia="ＭＳ 明朝" w:hAnsi="ＭＳ 明朝" w:hint="eastAsia"/>
                <w:sz w:val="20"/>
              </w:rPr>
              <w:t>（委員会が認めた者）</w:t>
            </w:r>
          </w:p>
        </w:tc>
        <w:tc>
          <w:tcPr>
            <w:tcW w:w="2160" w:type="dxa"/>
            <w:vAlign w:val="center"/>
          </w:tcPr>
          <w:p w:rsidR="006C3391" w:rsidRDefault="006C3391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千　葉　俊　美</w:t>
            </w:r>
          </w:p>
          <w:p w:rsidR="00482575" w:rsidRDefault="00482575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水　城　春　美</w:t>
            </w:r>
          </w:p>
          <w:p w:rsidR="00365698" w:rsidRPr="00496241" w:rsidRDefault="006533FE" w:rsidP="00F90403">
            <w:pPr>
              <w:spacing w:beforeLines="50" w:before="200" w:afterLines="50" w:after="20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及　川　弘　美</w:t>
            </w:r>
          </w:p>
        </w:tc>
        <w:tc>
          <w:tcPr>
            <w:tcW w:w="6017" w:type="dxa"/>
            <w:vAlign w:val="center"/>
          </w:tcPr>
          <w:p w:rsidR="006C3391" w:rsidRDefault="006C3391" w:rsidP="00F90403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口腔医学講座関連医学分野・教授</w:t>
            </w:r>
          </w:p>
          <w:p w:rsidR="00482575" w:rsidRDefault="00482575" w:rsidP="00F90403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岩手医科大学歯学部客員教授</w:t>
            </w:r>
          </w:p>
          <w:p w:rsidR="00365698" w:rsidRPr="00F90403" w:rsidRDefault="00365698" w:rsidP="006533FE">
            <w:pPr>
              <w:spacing w:beforeLines="50" w:before="200" w:afterLines="50" w:after="200"/>
              <w:rPr>
                <w:rFonts w:ascii="ＭＳ 明朝" w:eastAsia="ＭＳ 明朝" w:hAnsi="ＭＳ 明朝"/>
                <w:szCs w:val="24"/>
              </w:rPr>
            </w:pPr>
            <w:r w:rsidRPr="00F90403">
              <w:rPr>
                <w:rFonts w:ascii="ＭＳ 明朝" w:eastAsia="ＭＳ 明朝" w:hAnsi="ＭＳ 明朝" w:hint="eastAsia"/>
                <w:szCs w:val="24"/>
              </w:rPr>
              <w:t>歯科医療センター</w:t>
            </w:r>
            <w:r w:rsidR="007B2ABE" w:rsidRPr="00F90403">
              <w:rPr>
                <w:rFonts w:ascii="ＭＳ 明朝" w:eastAsia="ＭＳ 明朝" w:hAnsi="ＭＳ 明朝" w:hint="eastAsia"/>
                <w:szCs w:val="24"/>
              </w:rPr>
              <w:t>歯科衛生部</w:t>
            </w:r>
            <w:r w:rsidRPr="00F90403">
              <w:rPr>
                <w:rFonts w:ascii="ＭＳ 明朝" w:eastAsia="ＭＳ 明朝" w:hAnsi="ＭＳ 明朝" w:hint="eastAsia"/>
                <w:szCs w:val="24"/>
              </w:rPr>
              <w:t>・歯科衛生士</w:t>
            </w:r>
            <w:r w:rsidR="006533FE">
              <w:rPr>
                <w:rFonts w:ascii="ＭＳ 明朝" w:eastAsia="ＭＳ 明朝" w:hAnsi="ＭＳ 明朝" w:hint="eastAsia"/>
                <w:szCs w:val="24"/>
              </w:rPr>
              <w:t>主任</w:t>
            </w:r>
          </w:p>
        </w:tc>
      </w:tr>
    </w:tbl>
    <w:p w:rsidR="0010081A" w:rsidRDefault="00410849" w:rsidP="0010081A">
      <w:pPr>
        <w:spacing w:beforeLines="50" w:before="200" w:line="60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任期：平成</w:t>
      </w:r>
      <w:r w:rsidR="006C3391">
        <w:rPr>
          <w:rFonts w:ascii="ＭＳ 明朝" w:eastAsia="ＭＳ 明朝" w:hAnsi="ＭＳ 明朝" w:hint="eastAsia"/>
          <w:szCs w:val="24"/>
        </w:rPr>
        <w:t>2</w:t>
      </w:r>
      <w:r w:rsidR="00482575">
        <w:rPr>
          <w:rFonts w:ascii="ＭＳ 明朝" w:eastAsia="ＭＳ 明朝" w:hAnsi="ＭＳ 明朝" w:hint="eastAsia"/>
          <w:szCs w:val="24"/>
        </w:rPr>
        <w:t>8</w:t>
      </w:r>
      <w:r>
        <w:rPr>
          <w:rFonts w:ascii="ＭＳ 明朝" w:eastAsia="ＭＳ 明朝" w:hAnsi="ＭＳ 明朝" w:hint="eastAsia"/>
          <w:szCs w:val="24"/>
        </w:rPr>
        <w:t>年4月1日～平成</w:t>
      </w:r>
      <w:r w:rsidR="00482575">
        <w:rPr>
          <w:rFonts w:ascii="ＭＳ 明朝" w:eastAsia="ＭＳ 明朝" w:hAnsi="ＭＳ 明朝" w:hint="eastAsia"/>
          <w:szCs w:val="24"/>
        </w:rPr>
        <w:t>31</w:t>
      </w:r>
      <w:r>
        <w:rPr>
          <w:rFonts w:ascii="ＭＳ 明朝" w:eastAsia="ＭＳ 明朝" w:hAnsi="ＭＳ 明朝" w:hint="eastAsia"/>
          <w:szCs w:val="24"/>
        </w:rPr>
        <w:t>年3月31日（3年間）</w:t>
      </w:r>
    </w:p>
    <w:p w:rsidR="0010081A" w:rsidRDefault="0010081A" w:rsidP="00B9090C">
      <w:pPr>
        <w:spacing w:beforeLines="50" w:before="200" w:line="240" w:lineRule="atLeast"/>
        <w:ind w:left="1440" w:hangingChars="600" w:hanging="1440"/>
        <w:jc w:val="left"/>
        <w:rPr>
          <w:rFonts w:ascii="ＭＳ 明朝" w:eastAsia="ＭＳ 明朝" w:hAnsi="ＭＳ 明朝"/>
          <w:szCs w:val="24"/>
        </w:rPr>
      </w:pPr>
    </w:p>
    <w:sectPr w:rsidR="0010081A" w:rsidSect="007168EC">
      <w:pgSz w:w="11906" w:h="16838"/>
      <w:pgMar w:top="1134" w:right="1134" w:bottom="1134" w:left="1134" w:header="624" w:footer="79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27" w:rsidRDefault="005C4627" w:rsidP="00A936E5">
      <w:r>
        <w:separator/>
      </w:r>
    </w:p>
  </w:endnote>
  <w:endnote w:type="continuationSeparator" w:id="0">
    <w:p w:rsidR="005C4627" w:rsidRDefault="005C4627" w:rsidP="00A9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27" w:rsidRDefault="005C4627" w:rsidP="00A936E5">
      <w:r>
        <w:separator/>
      </w:r>
    </w:p>
  </w:footnote>
  <w:footnote w:type="continuationSeparator" w:id="0">
    <w:p w:rsidR="005C4627" w:rsidRDefault="005C4627" w:rsidP="00A9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6960"/>
        </w:tabs>
        <w:ind w:left="6960" w:hanging="24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eastAsia="平成角ゴシック"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06A34E94"/>
    <w:multiLevelType w:val="hybridMultilevel"/>
    <w:tmpl w:val="05865E8A"/>
    <w:lvl w:ilvl="0" w:tplc="D772ED52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0A2279EE"/>
    <w:multiLevelType w:val="hybridMultilevel"/>
    <w:tmpl w:val="AB8CCE78"/>
    <w:lvl w:ilvl="0" w:tplc="42869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A64F8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ABA7A5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CE098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06EA11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7EE426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D907D0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1E68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B4C0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FB1A2D"/>
    <w:multiLevelType w:val="hybridMultilevel"/>
    <w:tmpl w:val="66BA5870"/>
    <w:lvl w:ilvl="0" w:tplc="876CBC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946A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C1AB0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EDCDD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A840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0A489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E98F1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AE44A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FA025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4F611B"/>
    <w:multiLevelType w:val="hybridMultilevel"/>
    <w:tmpl w:val="74ECFC7A"/>
    <w:lvl w:ilvl="0" w:tplc="4F54DDD0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33B2B30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A7283F4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8C0294F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57C259C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3DD69FD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A794468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E324C50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FC4A34AC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23D55CB"/>
    <w:multiLevelType w:val="hybridMultilevel"/>
    <w:tmpl w:val="DDC442C4"/>
    <w:lvl w:ilvl="0" w:tplc="710677D6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5" w15:restartNumberingAfterBreak="0">
    <w:nsid w:val="4E7352B2"/>
    <w:multiLevelType w:val="hybridMultilevel"/>
    <w:tmpl w:val="A4F0029A"/>
    <w:lvl w:ilvl="0" w:tplc="5066B7D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682B2C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FA14871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75DCE33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CF06B766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6818E76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4B686F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668C6C8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AD6FDFA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72147DC"/>
    <w:multiLevelType w:val="hybridMultilevel"/>
    <w:tmpl w:val="ACA4B6A2"/>
    <w:lvl w:ilvl="0" w:tplc="9EEC3A14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平成明朝" w:eastAsia="平成明朝" w:hAnsi="Times" w:hint="eastAsia"/>
      </w:rPr>
    </w:lvl>
    <w:lvl w:ilvl="1" w:tplc="78282EE4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2ED8791E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E6E81930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B5C24CE4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42A88300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1A08F676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BF325450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D8C8279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7" w15:restartNumberingAfterBreak="0">
    <w:nsid w:val="5B4D6537"/>
    <w:multiLevelType w:val="hybridMultilevel"/>
    <w:tmpl w:val="1EF875F6"/>
    <w:lvl w:ilvl="0" w:tplc="30A8F37C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9B6E7832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ABA8BCC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559A8368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A2DAEE72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18C824C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2DA8DB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7A9E682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6320C02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6291201"/>
    <w:multiLevelType w:val="hybridMultilevel"/>
    <w:tmpl w:val="DED0833E"/>
    <w:lvl w:ilvl="0" w:tplc="8B4A37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BE20C2"/>
    <w:multiLevelType w:val="hybridMultilevel"/>
    <w:tmpl w:val="69401862"/>
    <w:lvl w:ilvl="0" w:tplc="2BC0AD4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4CACD6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2FBCB9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CBBA5C4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1BC0019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DBA25B9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570E27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0F49AB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9D8EC80E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755C17CE"/>
    <w:multiLevelType w:val="hybridMultilevel"/>
    <w:tmpl w:val="385EBFE4"/>
    <w:lvl w:ilvl="0" w:tplc="BC7EE156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3628FEA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DAAB84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266C6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96559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FD290F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8E4FC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366B2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01C6D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  <w:num w:numId="15">
    <w:abstractNumId w:val="16"/>
  </w:num>
  <w:num w:numId="16">
    <w:abstractNumId w:val="19"/>
  </w:num>
  <w:num w:numId="17">
    <w:abstractNumId w:val="17"/>
  </w:num>
  <w:num w:numId="18">
    <w:abstractNumId w:val="20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5D1"/>
    <w:rsid w:val="000754C5"/>
    <w:rsid w:val="000F6636"/>
    <w:rsid w:val="0010081A"/>
    <w:rsid w:val="00130466"/>
    <w:rsid w:val="00184F14"/>
    <w:rsid w:val="001926FF"/>
    <w:rsid w:val="001B5B32"/>
    <w:rsid w:val="00241C7E"/>
    <w:rsid w:val="00242C99"/>
    <w:rsid w:val="002A2CA1"/>
    <w:rsid w:val="002C6F28"/>
    <w:rsid w:val="00351178"/>
    <w:rsid w:val="00365698"/>
    <w:rsid w:val="00394768"/>
    <w:rsid w:val="00401F39"/>
    <w:rsid w:val="00410849"/>
    <w:rsid w:val="00466DE2"/>
    <w:rsid w:val="004747AD"/>
    <w:rsid w:val="00482575"/>
    <w:rsid w:val="00496241"/>
    <w:rsid w:val="004D6243"/>
    <w:rsid w:val="004F1323"/>
    <w:rsid w:val="004F4C7F"/>
    <w:rsid w:val="005C4627"/>
    <w:rsid w:val="005F0D65"/>
    <w:rsid w:val="006533FE"/>
    <w:rsid w:val="006C2CBC"/>
    <w:rsid w:val="006C3391"/>
    <w:rsid w:val="006D3A2E"/>
    <w:rsid w:val="006D4814"/>
    <w:rsid w:val="006F39EB"/>
    <w:rsid w:val="007168EC"/>
    <w:rsid w:val="00732D4A"/>
    <w:rsid w:val="00754474"/>
    <w:rsid w:val="007644BB"/>
    <w:rsid w:val="007A2F80"/>
    <w:rsid w:val="007A618C"/>
    <w:rsid w:val="007B2ABE"/>
    <w:rsid w:val="007E27A8"/>
    <w:rsid w:val="007F615F"/>
    <w:rsid w:val="00802A87"/>
    <w:rsid w:val="008223D1"/>
    <w:rsid w:val="0083282C"/>
    <w:rsid w:val="00850F13"/>
    <w:rsid w:val="00880A4F"/>
    <w:rsid w:val="0089533D"/>
    <w:rsid w:val="008B225D"/>
    <w:rsid w:val="008F24B5"/>
    <w:rsid w:val="009676B5"/>
    <w:rsid w:val="009C16A9"/>
    <w:rsid w:val="00A5206D"/>
    <w:rsid w:val="00A70F6E"/>
    <w:rsid w:val="00A936E5"/>
    <w:rsid w:val="00B04529"/>
    <w:rsid w:val="00B75C18"/>
    <w:rsid w:val="00B9090C"/>
    <w:rsid w:val="00BA420D"/>
    <w:rsid w:val="00BE1B0F"/>
    <w:rsid w:val="00C35A4B"/>
    <w:rsid w:val="00D30F2E"/>
    <w:rsid w:val="00D75D88"/>
    <w:rsid w:val="00DF317D"/>
    <w:rsid w:val="00E00B28"/>
    <w:rsid w:val="00E05965"/>
    <w:rsid w:val="00E4057F"/>
    <w:rsid w:val="00E602B9"/>
    <w:rsid w:val="00E61991"/>
    <w:rsid w:val="00E900FC"/>
    <w:rsid w:val="00F1727A"/>
    <w:rsid w:val="00F90403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C0D6EB0-55B1-47B7-9A8C-2EF0C58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EC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8EC"/>
    <w:pPr>
      <w:jc w:val="center"/>
    </w:pPr>
  </w:style>
  <w:style w:type="paragraph" w:styleId="a4">
    <w:name w:val="Closing"/>
    <w:basedOn w:val="a"/>
    <w:next w:val="a"/>
    <w:rsid w:val="007168EC"/>
    <w:pPr>
      <w:jc w:val="right"/>
    </w:pPr>
  </w:style>
  <w:style w:type="paragraph" w:styleId="a5">
    <w:name w:val="Body Text"/>
    <w:basedOn w:val="a"/>
    <w:rsid w:val="007168EC"/>
    <w:pPr>
      <w:spacing w:line="400" w:lineRule="exact"/>
    </w:pPr>
    <w:rPr>
      <w:sz w:val="28"/>
    </w:rPr>
  </w:style>
  <w:style w:type="paragraph" w:styleId="a6">
    <w:name w:val="Date"/>
    <w:basedOn w:val="a"/>
    <w:next w:val="a"/>
    <w:rsid w:val="007168EC"/>
    <w:rPr>
      <w:sz w:val="28"/>
    </w:rPr>
  </w:style>
  <w:style w:type="paragraph" w:styleId="a7">
    <w:name w:val="header"/>
    <w:basedOn w:val="a"/>
    <w:link w:val="a8"/>
    <w:rsid w:val="00A93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36E5"/>
    <w:rPr>
      <w:rFonts w:eastAsia="平成明朝"/>
      <w:kern w:val="2"/>
      <w:sz w:val="24"/>
    </w:rPr>
  </w:style>
  <w:style w:type="paragraph" w:styleId="a9">
    <w:name w:val="footer"/>
    <w:basedOn w:val="a"/>
    <w:link w:val="aa"/>
    <w:rsid w:val="00A93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36E5"/>
    <w:rPr>
      <w:rFonts w:eastAsia="平成明朝"/>
      <w:kern w:val="2"/>
      <w:sz w:val="24"/>
    </w:rPr>
  </w:style>
  <w:style w:type="paragraph" w:styleId="ab">
    <w:name w:val="Balloon Text"/>
    <w:basedOn w:val="a"/>
    <w:link w:val="ac"/>
    <w:rsid w:val="004D62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4D62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岩手医科大学歯学部倫理委員会規程</vt:lpstr>
      <vt:lpstr>岩手医科大学歯学部倫理委員会規程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岩手医科大学歯学部倫理委員会規程</dc:title>
  <dc:subject/>
  <dc:creator>千葉　弘</dc:creator>
  <cp:keywords/>
  <cp:lastModifiedBy>user34</cp:lastModifiedBy>
  <cp:revision>13</cp:revision>
  <cp:lastPrinted>2013-04-05T02:31:00Z</cp:lastPrinted>
  <dcterms:created xsi:type="dcterms:W3CDTF">2013-04-05T02:30:00Z</dcterms:created>
  <dcterms:modified xsi:type="dcterms:W3CDTF">2017-10-18T07:49:00Z</dcterms:modified>
</cp:coreProperties>
</file>